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4700BF">
      <w:pPr>
        <w:spacing w:after="0" w:line="240" w:lineRule="auto"/>
        <w:jc w:val="center"/>
        <w:rPr>
          <w:b/>
          <w:sz w:val="36"/>
          <w:szCs w:val="36"/>
        </w:rPr>
      </w:pPr>
      <w:r>
        <w:rPr>
          <w:b/>
          <w:sz w:val="36"/>
          <w:szCs w:val="36"/>
        </w:rPr>
        <w:t xml:space="preserve">Minutes of the Regular Meeting-7:30 Tuesday November 14, 2017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7:30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EC3208" w:rsidRDefault="00EC3208">
      <w:pPr>
        <w:spacing w:after="0" w:line="240" w:lineRule="auto"/>
        <w:rPr>
          <w:sz w:val="28"/>
          <w:szCs w:val="28"/>
          <w:u w:val="single"/>
        </w:rPr>
      </w:pPr>
    </w:p>
    <w:p w:rsidR="00EC3208" w:rsidRDefault="004700BF">
      <w:pPr>
        <w:spacing w:after="0" w:line="240" w:lineRule="auto"/>
        <w:rPr>
          <w:sz w:val="28"/>
          <w:szCs w:val="28"/>
        </w:rPr>
      </w:pPr>
      <w:r>
        <w:rPr>
          <w:sz w:val="28"/>
          <w:szCs w:val="28"/>
        </w:rPr>
        <w:t xml:space="preserve">3.  </w:t>
      </w:r>
      <w:r>
        <w:rPr>
          <w:sz w:val="28"/>
          <w:szCs w:val="28"/>
          <w:u w:val="single"/>
        </w:rPr>
        <w:t xml:space="preserve">Present: </w:t>
      </w:r>
      <w:r>
        <w:rPr>
          <w:sz w:val="28"/>
          <w:szCs w:val="28"/>
        </w:rPr>
        <w:t xml:space="preserve"> Mayor, Brian </w:t>
      </w:r>
      <w:proofErr w:type="spellStart"/>
      <w:r>
        <w:rPr>
          <w:sz w:val="28"/>
          <w:szCs w:val="28"/>
        </w:rPr>
        <w:t>Mielke</w:t>
      </w:r>
      <w:proofErr w:type="spellEnd"/>
      <w:r>
        <w:rPr>
          <w:sz w:val="28"/>
          <w:szCs w:val="28"/>
        </w:rPr>
        <w:t xml:space="preserve">, Council members Steve </w:t>
      </w:r>
      <w:proofErr w:type="spellStart"/>
      <w:r>
        <w:rPr>
          <w:sz w:val="28"/>
          <w:szCs w:val="28"/>
        </w:rPr>
        <w:t>Golias</w:t>
      </w:r>
      <w:proofErr w:type="spellEnd"/>
      <w:r>
        <w:rPr>
          <w:sz w:val="28"/>
          <w:szCs w:val="28"/>
        </w:rPr>
        <w:t xml:space="preserve">, Melody Rasmussen, Joan </w:t>
      </w:r>
      <w:proofErr w:type="spellStart"/>
      <w:r>
        <w:rPr>
          <w:sz w:val="28"/>
          <w:szCs w:val="28"/>
        </w:rPr>
        <w:t>Perron</w:t>
      </w:r>
      <w:proofErr w:type="spellEnd"/>
      <w:r>
        <w:rPr>
          <w:sz w:val="28"/>
          <w:szCs w:val="28"/>
        </w:rPr>
        <w:t xml:space="preserve"> and Kathy </w:t>
      </w:r>
      <w:proofErr w:type="spellStart"/>
      <w:r>
        <w:rPr>
          <w:sz w:val="28"/>
          <w:szCs w:val="28"/>
        </w:rPr>
        <w:t>Krotter</w:t>
      </w:r>
      <w:proofErr w:type="spellEnd"/>
      <w:r>
        <w:rPr>
          <w:sz w:val="28"/>
          <w:szCs w:val="28"/>
        </w:rPr>
        <w:t xml:space="preserve">.  City Attorney, Tom Lehman, Building Official, Mike </w:t>
      </w:r>
      <w:proofErr w:type="spellStart"/>
      <w:r>
        <w:rPr>
          <w:sz w:val="28"/>
          <w:szCs w:val="28"/>
        </w:rPr>
        <w:t>Andrejka</w:t>
      </w:r>
      <w:proofErr w:type="spellEnd"/>
      <w:r>
        <w:rPr>
          <w:sz w:val="28"/>
          <w:szCs w:val="28"/>
        </w:rPr>
        <w:t xml:space="preserve">, City Clerk Kathy </w:t>
      </w:r>
      <w:proofErr w:type="spellStart"/>
      <w:r>
        <w:rPr>
          <w:sz w:val="28"/>
          <w:szCs w:val="28"/>
        </w:rPr>
        <w:t>Krotter</w:t>
      </w:r>
      <w:proofErr w:type="spellEnd"/>
      <w:r>
        <w:rPr>
          <w:sz w:val="28"/>
          <w:szCs w:val="28"/>
        </w:rPr>
        <w:t xml:space="preserve"> and Police Chief Kelly McCarthy.     </w:t>
      </w:r>
    </w:p>
    <w:p w:rsidR="00EC3208" w:rsidRDefault="004700BF">
      <w:pPr>
        <w:spacing w:after="0" w:line="240" w:lineRule="auto"/>
        <w:rPr>
          <w:sz w:val="28"/>
          <w:szCs w:val="28"/>
        </w:rPr>
      </w:pPr>
      <w:r>
        <w:rPr>
          <w:sz w:val="28"/>
          <w:szCs w:val="28"/>
        </w:rPr>
        <w:t xml:space="preserve">   </w:t>
      </w:r>
    </w:p>
    <w:p w:rsidR="00EC3208" w:rsidRDefault="004700BF">
      <w:pPr>
        <w:spacing w:after="0" w:line="240" w:lineRule="auto"/>
        <w:rPr>
          <w:sz w:val="28"/>
          <w:szCs w:val="28"/>
        </w:rPr>
      </w:pPr>
      <w:r>
        <w:rPr>
          <w:sz w:val="28"/>
          <w:szCs w:val="28"/>
        </w:rPr>
        <w:t xml:space="preserve">4.  </w:t>
      </w:r>
      <w:r>
        <w:rPr>
          <w:sz w:val="28"/>
          <w:szCs w:val="28"/>
          <w:u w:val="single"/>
        </w:rPr>
        <w:t>Agenda:</w:t>
      </w:r>
      <w:r>
        <w:rPr>
          <w:sz w:val="28"/>
          <w:szCs w:val="28"/>
        </w:rPr>
        <w:t xml:space="preserve">  Motion to add Bob Schmidt to agenda as 8B.  Approve the agenda by Council Member Rasmussen, Seconded by Council Member </w:t>
      </w:r>
      <w:proofErr w:type="spellStart"/>
      <w:r>
        <w:rPr>
          <w:sz w:val="28"/>
          <w:szCs w:val="28"/>
        </w:rPr>
        <w:t>Golias</w:t>
      </w:r>
      <w:proofErr w:type="spellEnd"/>
      <w:r>
        <w:rPr>
          <w:sz w:val="28"/>
          <w:szCs w:val="28"/>
        </w:rPr>
        <w:t xml:space="preserve">.  Motion passed 5-0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5. </w:t>
      </w:r>
      <w:r>
        <w:rPr>
          <w:sz w:val="28"/>
          <w:szCs w:val="28"/>
          <w:u w:val="single"/>
        </w:rPr>
        <w:t xml:space="preserve">Approval of October 16, 2017 City Council Meeting Minutes:  </w:t>
      </w:r>
      <w:r>
        <w:rPr>
          <w:sz w:val="28"/>
          <w:szCs w:val="28"/>
        </w:rPr>
        <w:t xml:space="preserve"> Minutes to be approved Council Member Rasmussen, seconded by Council Member </w:t>
      </w:r>
      <w:proofErr w:type="spellStart"/>
      <w:r>
        <w:rPr>
          <w:sz w:val="28"/>
          <w:szCs w:val="28"/>
        </w:rPr>
        <w:t>Golias</w:t>
      </w:r>
      <w:proofErr w:type="spellEnd"/>
      <w:r>
        <w:rPr>
          <w:sz w:val="28"/>
          <w:szCs w:val="28"/>
        </w:rPr>
        <w:t xml:space="preserve">.  Motion passed 5-0.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6.  </w:t>
      </w:r>
      <w:r>
        <w:rPr>
          <w:sz w:val="28"/>
          <w:szCs w:val="28"/>
          <w:u w:val="single"/>
        </w:rPr>
        <w:t xml:space="preserve">Treasurer’s Report: </w:t>
      </w:r>
      <w:r>
        <w:rPr>
          <w:sz w:val="28"/>
          <w:szCs w:val="28"/>
        </w:rPr>
        <w:t xml:space="preserve">Motion to approve the payment of the bills, and the only </w:t>
      </w:r>
      <w:proofErr w:type="gramStart"/>
      <w:r>
        <w:rPr>
          <w:sz w:val="28"/>
          <w:szCs w:val="28"/>
        </w:rPr>
        <w:t>thing</w:t>
      </w:r>
      <w:proofErr w:type="gramEnd"/>
      <w:r>
        <w:rPr>
          <w:sz w:val="28"/>
          <w:szCs w:val="28"/>
        </w:rPr>
        <w:t xml:space="preserve"> new was the bill to McDonough’s for the sewer cleaning. Motion to pay the bills by Council Member </w:t>
      </w:r>
      <w:proofErr w:type="spellStart"/>
      <w:r>
        <w:rPr>
          <w:sz w:val="28"/>
          <w:szCs w:val="28"/>
        </w:rPr>
        <w:t>Krotter</w:t>
      </w:r>
      <w:proofErr w:type="spellEnd"/>
      <w:r>
        <w:rPr>
          <w:sz w:val="28"/>
          <w:szCs w:val="28"/>
        </w:rPr>
        <w:t xml:space="preserve">, Seconded by Council Member Rasmussen.  Motion passed 5-0.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7. </w:t>
      </w:r>
      <w:r>
        <w:rPr>
          <w:sz w:val="28"/>
          <w:szCs w:val="28"/>
          <w:u w:val="single"/>
        </w:rPr>
        <w:t xml:space="preserve">Building Official-Mike </w:t>
      </w:r>
      <w:proofErr w:type="spellStart"/>
      <w:r>
        <w:rPr>
          <w:sz w:val="28"/>
          <w:szCs w:val="28"/>
          <w:u w:val="single"/>
        </w:rPr>
        <w:t>Andrejka</w:t>
      </w:r>
      <w:proofErr w:type="spellEnd"/>
      <w:r>
        <w:rPr>
          <w:sz w:val="28"/>
          <w:szCs w:val="28"/>
          <w:u w:val="single"/>
        </w:rPr>
        <w:t>.</w:t>
      </w:r>
      <w:r>
        <w:rPr>
          <w:sz w:val="28"/>
          <w:szCs w:val="28"/>
        </w:rPr>
        <w:t xml:space="preserve">  Mike issued two permits. Closed two.  </w:t>
      </w:r>
    </w:p>
    <w:p w:rsidR="00EC3208" w:rsidRDefault="004700BF">
      <w:pPr>
        <w:spacing w:after="0" w:line="240" w:lineRule="auto"/>
        <w:rPr>
          <w:sz w:val="28"/>
          <w:szCs w:val="28"/>
        </w:rPr>
      </w:pPr>
      <w:r>
        <w:rPr>
          <w:sz w:val="28"/>
          <w:szCs w:val="28"/>
        </w:rPr>
        <w:t xml:space="preserve">Mike went back and checked out Becky and Tracy’s demo and it looked better.  Tracy had gotten rid of all the appliances.   Mike brought up the inspection on 210 G Street.  Mike stated that there were two dumpsters there.  One had roofing scraps in it and the other one had carpeting and household stuff. He stated that there were painters inside the home.  Mike asked if he could go inside to take a look and the workers said no, but Mike said he understood.  Mike thinks the owners are remodeling the home to flip it.     Mike and Ray were good with the new development plans.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lastRenderedPageBreak/>
        <w:t xml:space="preserve">8. </w:t>
      </w:r>
      <w:r>
        <w:rPr>
          <w:sz w:val="28"/>
          <w:szCs w:val="28"/>
          <w:u w:val="single"/>
        </w:rPr>
        <w:t xml:space="preserve">Fred </w:t>
      </w:r>
      <w:proofErr w:type="spellStart"/>
      <w:r>
        <w:rPr>
          <w:sz w:val="28"/>
          <w:szCs w:val="28"/>
          <w:u w:val="single"/>
        </w:rPr>
        <w:t>Ruppe</w:t>
      </w:r>
      <w:proofErr w:type="spellEnd"/>
      <w:r>
        <w:rPr>
          <w:sz w:val="28"/>
          <w:szCs w:val="28"/>
          <w:u w:val="single"/>
        </w:rPr>
        <w:t xml:space="preserve"> from Fun Jumps</w:t>
      </w:r>
      <w:r>
        <w:rPr>
          <w:sz w:val="28"/>
          <w:szCs w:val="28"/>
        </w:rPr>
        <w:t xml:space="preserve">    Fred came to the meeting to talk about screening his containers in the lot next to the VFW.  What kind of screening would we prefer, because Fred did get the best containers he could </w:t>
      </w:r>
      <w:proofErr w:type="gramStart"/>
      <w:r>
        <w:rPr>
          <w:sz w:val="28"/>
          <w:szCs w:val="28"/>
        </w:rPr>
        <w:t>find.</w:t>
      </w:r>
      <w:proofErr w:type="gramEnd"/>
      <w:r>
        <w:rPr>
          <w:sz w:val="28"/>
          <w:szCs w:val="28"/>
        </w:rPr>
        <w:t xml:space="preserve"> And he is planning to build a building in that lot, but until then he needs the containers for storage. He talked to Dan at Landmark fence to have him do the screening, but Dan was way behind.  Jeff has given Fred permission to drive his trucks into the lot from his driveway and Fred feels this is better than parking the trucks on the street.     The screening needs to be 8 feet high to cover the containers.   Communication is the key and if Fred lets the council know in a month where he is at that would be good and the sooner the better in getting this done.  If Fred got the posts in the ground before the snow flew</w:t>
      </w:r>
      <w:proofErr w:type="gramStart"/>
      <w:r>
        <w:rPr>
          <w:sz w:val="28"/>
          <w:szCs w:val="28"/>
        </w:rPr>
        <w:t>,  then</w:t>
      </w:r>
      <w:proofErr w:type="gramEnd"/>
      <w:r>
        <w:rPr>
          <w:sz w:val="28"/>
          <w:szCs w:val="28"/>
        </w:rPr>
        <w:t xml:space="preserve"> that would be a good start also. Plan B is to start parking the trucks over there by the VFW and leave them there overnight, so then would Fred need a fence over there to block in the trucks?   Yes he would.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u w:val="single"/>
        </w:rPr>
        <w:t xml:space="preserve">9.  Beth and Mike Miller 1 Windy Ridge.  </w:t>
      </w:r>
      <w:r>
        <w:rPr>
          <w:sz w:val="28"/>
          <w:szCs w:val="28"/>
        </w:rPr>
        <w:t xml:space="preserve">There is a portion of the old C Street that services the </w:t>
      </w:r>
      <w:proofErr w:type="gramStart"/>
      <w:r>
        <w:rPr>
          <w:sz w:val="28"/>
          <w:szCs w:val="28"/>
        </w:rPr>
        <w:t>Miller’s  house</w:t>
      </w:r>
      <w:proofErr w:type="gramEnd"/>
      <w:r>
        <w:rPr>
          <w:sz w:val="28"/>
          <w:szCs w:val="28"/>
        </w:rPr>
        <w:t xml:space="preserve"> and Jay </w:t>
      </w:r>
      <w:proofErr w:type="spellStart"/>
      <w:r>
        <w:rPr>
          <w:sz w:val="28"/>
          <w:szCs w:val="28"/>
        </w:rPr>
        <w:t>Duckson’s</w:t>
      </w:r>
      <w:proofErr w:type="spellEnd"/>
      <w:r>
        <w:rPr>
          <w:sz w:val="28"/>
          <w:szCs w:val="28"/>
        </w:rPr>
        <w:t xml:space="preserve"> house that they  would like to vacate.   Our kids play there and there seems to be a lot of cars that come down there and have to turn around.   It is more of a safety issue at this time and this would be just for the Millers.  Unfortunately the </w:t>
      </w:r>
      <w:proofErr w:type="gramStart"/>
      <w:r>
        <w:rPr>
          <w:sz w:val="28"/>
          <w:szCs w:val="28"/>
        </w:rPr>
        <w:t>council  cannot</w:t>
      </w:r>
      <w:proofErr w:type="gramEnd"/>
      <w:r>
        <w:rPr>
          <w:sz w:val="28"/>
          <w:szCs w:val="28"/>
        </w:rPr>
        <w:t xml:space="preserve"> vacate that alley because there are utilities that run through there and they maintain the right away.   The </w:t>
      </w:r>
      <w:proofErr w:type="gramStart"/>
      <w:r>
        <w:rPr>
          <w:sz w:val="28"/>
          <w:szCs w:val="28"/>
        </w:rPr>
        <w:t>Council  would</w:t>
      </w:r>
      <w:proofErr w:type="gramEnd"/>
      <w:r>
        <w:rPr>
          <w:sz w:val="28"/>
          <w:szCs w:val="28"/>
        </w:rPr>
        <w:t xml:space="preserve"> need an easement to the utilities.  Tom will be sending forms to Mike and Beth for vacating.  But until then maybe start with a sign that says Private Property, no trespassing.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10. </w:t>
      </w:r>
      <w:r>
        <w:rPr>
          <w:sz w:val="28"/>
          <w:szCs w:val="28"/>
          <w:u w:val="single"/>
        </w:rPr>
        <w:t>Bob Schmidt:  Has</w:t>
      </w:r>
      <w:r>
        <w:rPr>
          <w:sz w:val="28"/>
          <w:szCs w:val="28"/>
        </w:rPr>
        <w:t xml:space="preserve"> a purchase agreement from Jim </w:t>
      </w:r>
      <w:proofErr w:type="spellStart"/>
      <w:r>
        <w:rPr>
          <w:sz w:val="28"/>
          <w:szCs w:val="28"/>
        </w:rPr>
        <w:t>Toye</w:t>
      </w:r>
      <w:proofErr w:type="spellEnd"/>
      <w:r>
        <w:rPr>
          <w:sz w:val="28"/>
          <w:szCs w:val="28"/>
        </w:rPr>
        <w:t xml:space="preserve">, for the property next to the jail.  Told it was zoned commercial but for mixed use is the permitted use.   Wants to see what the city would like to see there.  Do you know what you’re getting yourself into, with what’s underneath the soil?  No soil borings as of today, but Bob is planning on doing it.  The measurements are 40 feet from the bluff and 75 feet from the highway.   Bob thought it was 30 feet from the bluff but the DNR has different rules because of the critical river valley. </w:t>
      </w:r>
    </w:p>
    <w:p w:rsidR="00EC3208" w:rsidRDefault="004700BF">
      <w:pPr>
        <w:spacing w:after="0" w:line="240" w:lineRule="auto"/>
        <w:rPr>
          <w:sz w:val="28"/>
          <w:szCs w:val="28"/>
        </w:rPr>
      </w:pPr>
      <w:r>
        <w:rPr>
          <w:sz w:val="28"/>
          <w:szCs w:val="28"/>
        </w:rPr>
        <w:t xml:space="preserve">MNDOT has the 75 feet from the highway, but some commercial business are closer than that, but they were grandfathered in.  He was thinking senior housing or townhouses or so many other possibilities.  What would the city like to see?  The Mayor mentioned shops, like a dentist with apartments above.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lastRenderedPageBreak/>
        <w:t xml:space="preserve">11. </w:t>
      </w:r>
      <w:r>
        <w:rPr>
          <w:sz w:val="28"/>
          <w:szCs w:val="28"/>
          <w:u w:val="single"/>
        </w:rPr>
        <w:t xml:space="preserve">Public comments: </w:t>
      </w:r>
      <w:r>
        <w:rPr>
          <w:sz w:val="28"/>
          <w:szCs w:val="28"/>
        </w:rPr>
        <w:t xml:space="preserve">  8:15 pm Mr. </w:t>
      </w:r>
      <w:proofErr w:type="spellStart"/>
      <w:r>
        <w:rPr>
          <w:sz w:val="28"/>
          <w:szCs w:val="28"/>
        </w:rPr>
        <w:t>Duckson</w:t>
      </w:r>
      <w:proofErr w:type="spellEnd"/>
      <w:r>
        <w:rPr>
          <w:sz w:val="28"/>
          <w:szCs w:val="28"/>
        </w:rPr>
        <w:t xml:space="preserve"> had a comment about the new development on Windy Ridge.  There was conflict the last time when the first </w:t>
      </w:r>
      <w:r w:rsidR="00301FC7">
        <w:rPr>
          <w:sz w:val="28"/>
          <w:szCs w:val="28"/>
        </w:rPr>
        <w:t>Windy Ridge was built with storm</w:t>
      </w:r>
      <w:r>
        <w:rPr>
          <w:sz w:val="28"/>
          <w:szCs w:val="28"/>
        </w:rPr>
        <w:t xml:space="preserve"> water running on his property.  He wants to make sure that everything is clear before we continue with the new development.  Trees were taken down on city property and The Mayor explained that those trees were already marked to be taken down and Ray agreed to take them down at his expense. </w:t>
      </w:r>
      <w:r w:rsidR="00301FC7">
        <w:rPr>
          <w:sz w:val="28"/>
          <w:szCs w:val="28"/>
        </w:rPr>
        <w:t xml:space="preserve"> Mr. </w:t>
      </w:r>
      <w:proofErr w:type="spellStart"/>
      <w:r w:rsidR="00301FC7">
        <w:rPr>
          <w:sz w:val="28"/>
          <w:szCs w:val="28"/>
        </w:rPr>
        <w:t>Duckson</w:t>
      </w:r>
      <w:proofErr w:type="spellEnd"/>
      <w:r w:rsidR="00301FC7">
        <w:rPr>
          <w:sz w:val="28"/>
          <w:szCs w:val="28"/>
        </w:rPr>
        <w:t xml:space="preserve"> does not want storm</w:t>
      </w:r>
      <w:r>
        <w:rPr>
          <w:sz w:val="28"/>
          <w:szCs w:val="28"/>
        </w:rPr>
        <w:t xml:space="preserve"> water running onto his property and the council was concerned about this also, so we had Lukas take a look at the development.   Ray also explained that the new development has a natural water way, it goes on the outside of the property and has something like a waterway with a pond, but not really a pond, that goes down the middle.  Starts on the south side all the way to the west side. There is a culvert with a driveway that will be there.  This is so the water flows the right way and hopefully gets absorbed into the ground before it gets there. Carl has concern about the water run off too, </w:t>
      </w:r>
      <w:proofErr w:type="gramStart"/>
      <w:r>
        <w:rPr>
          <w:sz w:val="28"/>
          <w:szCs w:val="28"/>
        </w:rPr>
        <w:t>cause</w:t>
      </w:r>
      <w:proofErr w:type="gramEnd"/>
      <w:r>
        <w:rPr>
          <w:sz w:val="28"/>
          <w:szCs w:val="28"/>
        </w:rPr>
        <w:t xml:space="preserve"> he is still getting water in his basement.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12.  </w:t>
      </w:r>
      <w:r>
        <w:rPr>
          <w:sz w:val="28"/>
          <w:szCs w:val="28"/>
          <w:u w:val="single"/>
        </w:rPr>
        <w:t xml:space="preserve">Council Comments </w:t>
      </w:r>
      <w:r>
        <w:rPr>
          <w:sz w:val="28"/>
          <w:szCs w:val="28"/>
        </w:rPr>
        <w:t xml:space="preserve">  8:22 pm Council Member Rasmussen, nothing, Council Member </w:t>
      </w:r>
      <w:proofErr w:type="spellStart"/>
      <w:r>
        <w:rPr>
          <w:sz w:val="28"/>
          <w:szCs w:val="28"/>
        </w:rPr>
        <w:t>Golias</w:t>
      </w:r>
      <w:proofErr w:type="spellEnd"/>
      <w:r>
        <w:rPr>
          <w:sz w:val="28"/>
          <w:szCs w:val="28"/>
        </w:rPr>
        <w:t xml:space="preserve">, wanted to know if there was any news about the guard rail. MNDOT stated that we do not need a guard rail per their engineering department. They came out and evaluated the road and it is not a hazard at this time.    Mayor has mail for everyone to look at.  Tom will send a letter to Historic Oak, Reid, about finishing the screening of his container.  There is just one section left along with the rood.    Council Member </w:t>
      </w:r>
      <w:proofErr w:type="spellStart"/>
      <w:r>
        <w:rPr>
          <w:sz w:val="28"/>
          <w:szCs w:val="28"/>
        </w:rPr>
        <w:t>Perron</w:t>
      </w:r>
      <w:proofErr w:type="spellEnd"/>
      <w:r>
        <w:rPr>
          <w:sz w:val="28"/>
          <w:szCs w:val="28"/>
        </w:rPr>
        <w:t xml:space="preserve">, nothing, </w:t>
      </w:r>
      <w:proofErr w:type="spellStart"/>
      <w:r>
        <w:rPr>
          <w:sz w:val="28"/>
          <w:szCs w:val="28"/>
        </w:rPr>
        <w:t>Councl</w:t>
      </w:r>
      <w:proofErr w:type="spellEnd"/>
      <w:r>
        <w:rPr>
          <w:sz w:val="28"/>
          <w:szCs w:val="28"/>
        </w:rPr>
        <w:t xml:space="preserve"> Member </w:t>
      </w:r>
      <w:proofErr w:type="spellStart"/>
      <w:r>
        <w:rPr>
          <w:sz w:val="28"/>
          <w:szCs w:val="28"/>
        </w:rPr>
        <w:t>Krotter</w:t>
      </w:r>
      <w:proofErr w:type="spellEnd"/>
      <w:r>
        <w:rPr>
          <w:sz w:val="28"/>
          <w:szCs w:val="28"/>
        </w:rPr>
        <w:t xml:space="preserve">, nothing.        </w:t>
      </w:r>
    </w:p>
    <w:p w:rsidR="00EC3208" w:rsidRDefault="004700BF">
      <w:pPr>
        <w:spacing w:after="0" w:line="240" w:lineRule="auto"/>
        <w:rPr>
          <w:sz w:val="28"/>
          <w:szCs w:val="28"/>
        </w:rPr>
      </w:pPr>
      <w:r>
        <w:rPr>
          <w:sz w:val="28"/>
          <w:szCs w:val="28"/>
        </w:rPr>
        <w:t xml:space="preserve"> </w:t>
      </w:r>
    </w:p>
    <w:p w:rsidR="00EC3208" w:rsidRDefault="004700BF">
      <w:pPr>
        <w:spacing w:after="0" w:line="240" w:lineRule="auto"/>
        <w:rPr>
          <w:sz w:val="28"/>
          <w:szCs w:val="28"/>
        </w:rPr>
      </w:pPr>
      <w:bookmarkStart w:id="0" w:name="_gjdgxs" w:colFirst="0" w:colLast="0"/>
      <w:bookmarkEnd w:id="0"/>
      <w:r>
        <w:rPr>
          <w:sz w:val="28"/>
          <w:szCs w:val="28"/>
        </w:rPr>
        <w:t xml:space="preserve">13.  </w:t>
      </w:r>
      <w:r>
        <w:rPr>
          <w:sz w:val="28"/>
          <w:szCs w:val="28"/>
          <w:u w:val="single"/>
        </w:rPr>
        <w:t xml:space="preserve">Staff Comments </w:t>
      </w:r>
      <w:r>
        <w:rPr>
          <w:sz w:val="28"/>
          <w:szCs w:val="28"/>
        </w:rPr>
        <w:t xml:space="preserve">  8:27 pm.  Chief had nothing just happy to be here. Tom talked about Lucky’s and their storage container, and told Charlie Burrows that it needed to be enclosed.   Charlie did get the screen up but it does not cover the whole container, the top still sticks out</w:t>
      </w:r>
      <w:proofErr w:type="gramStart"/>
      <w:r>
        <w:rPr>
          <w:sz w:val="28"/>
          <w:szCs w:val="28"/>
        </w:rPr>
        <w:t>,  so</w:t>
      </w:r>
      <w:proofErr w:type="gramEnd"/>
      <w:r>
        <w:rPr>
          <w:sz w:val="28"/>
          <w:szCs w:val="28"/>
        </w:rPr>
        <w:t xml:space="preserve"> Charlie suggested painting the container to match the fence.  Lucky’s is storing their documents from all their stores across the state, in the container.  The council needs to take a look at it and let Tom know what we think.    The property at 1264 SMH owned by Tracy, Tom had </w:t>
      </w:r>
      <w:proofErr w:type="gramStart"/>
      <w:r>
        <w:rPr>
          <w:sz w:val="28"/>
          <w:szCs w:val="28"/>
        </w:rPr>
        <w:t>heard  that</w:t>
      </w:r>
      <w:proofErr w:type="gramEnd"/>
      <w:r>
        <w:rPr>
          <w:sz w:val="28"/>
          <w:szCs w:val="28"/>
        </w:rPr>
        <w:t xml:space="preserve"> people were living in it again.   We had an agreement that as of June 30</w:t>
      </w:r>
      <w:r>
        <w:rPr>
          <w:sz w:val="28"/>
          <w:szCs w:val="28"/>
          <w:vertAlign w:val="superscript"/>
        </w:rPr>
        <w:t>th</w:t>
      </w:r>
      <w:r>
        <w:rPr>
          <w:sz w:val="28"/>
          <w:szCs w:val="28"/>
        </w:rPr>
        <w:t xml:space="preserve"> no one was </w:t>
      </w:r>
      <w:proofErr w:type="spellStart"/>
      <w:r>
        <w:rPr>
          <w:sz w:val="28"/>
          <w:szCs w:val="28"/>
        </w:rPr>
        <w:t>suppose to</w:t>
      </w:r>
      <w:proofErr w:type="spellEnd"/>
      <w:r>
        <w:rPr>
          <w:sz w:val="28"/>
          <w:szCs w:val="28"/>
        </w:rPr>
        <w:t xml:space="preserve"> be living there, unless he got a compliance septic system. Joan, Melody and Tom went up there along with an officer from Mendota Heights.  Actually Tom had the officers go up there Friday November 10th to see if someone was living there, and Tracy was there along with two other individuals </w:t>
      </w:r>
      <w:r>
        <w:rPr>
          <w:sz w:val="28"/>
          <w:szCs w:val="28"/>
        </w:rPr>
        <w:lastRenderedPageBreak/>
        <w:t>that stated they were living</w:t>
      </w:r>
      <w:bookmarkStart w:id="1" w:name="_GoBack"/>
      <w:bookmarkEnd w:id="1"/>
      <w:r>
        <w:rPr>
          <w:sz w:val="28"/>
          <w:szCs w:val="28"/>
        </w:rPr>
        <w:t xml:space="preserve"> there.  After talking to Tracy, Tom stated that no one was </w:t>
      </w:r>
      <w:proofErr w:type="spellStart"/>
      <w:r w:rsidR="00B56506">
        <w:rPr>
          <w:sz w:val="28"/>
          <w:szCs w:val="28"/>
        </w:rPr>
        <w:t>suppose</w:t>
      </w:r>
      <w:r w:rsidR="00A44AD5">
        <w:rPr>
          <w:sz w:val="28"/>
          <w:szCs w:val="28"/>
        </w:rPr>
        <w:t xml:space="preserve"> to</w:t>
      </w:r>
      <w:proofErr w:type="spellEnd"/>
      <w:r>
        <w:rPr>
          <w:sz w:val="28"/>
          <w:szCs w:val="28"/>
        </w:rPr>
        <w:t xml:space="preserve"> be living in the house until he had a septic system and Tracy stated that he had a septic system.  Tom asked him if it had been inspected, and Tracy stated he is waiting for the inspector.  Let the people stay until 10 am The 14th of November, when Tom showed up with Ron W.  </w:t>
      </w:r>
      <w:proofErr w:type="gramStart"/>
      <w:r>
        <w:rPr>
          <w:sz w:val="28"/>
          <w:szCs w:val="28"/>
        </w:rPr>
        <w:t>to</w:t>
      </w:r>
      <w:proofErr w:type="gramEnd"/>
      <w:r>
        <w:rPr>
          <w:sz w:val="28"/>
          <w:szCs w:val="28"/>
        </w:rPr>
        <w:t xml:space="preserve"> inspect the sewer and it is not a compliance sewer system. It is basically a 1000 gal water jug where the water runs into from the house.    Ron was generous and said it would not work.   Tom gave Tracy a week to get the people out of the house and it is not to be occupied until a compliance sewer system is installed.   So as of Monday November 20th no one is to be living in the home.  Ron talked to Tracy about cost and getting a compliance system far exceeds the value of the home.  Ron and Tom were going to have Mike come up there with them and see if there could be hot and cold running water, but talking to Tracy, they got the impression that Tracy was not going to do that either.   We have expenses now from Ron and he is going to file a report, so we need to make a motion to bill Tracy for the cost of Ron coming out.  Council Member </w:t>
      </w:r>
      <w:proofErr w:type="spellStart"/>
      <w:r>
        <w:rPr>
          <w:sz w:val="28"/>
          <w:szCs w:val="28"/>
        </w:rPr>
        <w:t>Perron</w:t>
      </w:r>
      <w:proofErr w:type="spellEnd"/>
      <w:r>
        <w:rPr>
          <w:sz w:val="28"/>
          <w:szCs w:val="28"/>
        </w:rPr>
        <w:t xml:space="preserve"> made a motion, seconded by Council Member Rasmussen.   All in favor 5-0. </w:t>
      </w:r>
      <w:proofErr w:type="gramStart"/>
      <w:r>
        <w:rPr>
          <w:sz w:val="28"/>
          <w:szCs w:val="28"/>
        </w:rPr>
        <w:t>City  Council</w:t>
      </w:r>
      <w:proofErr w:type="gramEnd"/>
      <w:r>
        <w:rPr>
          <w:sz w:val="28"/>
          <w:szCs w:val="28"/>
        </w:rPr>
        <w:t xml:space="preserve"> Member </w:t>
      </w:r>
      <w:proofErr w:type="spellStart"/>
      <w:r>
        <w:rPr>
          <w:sz w:val="28"/>
          <w:szCs w:val="28"/>
        </w:rPr>
        <w:t>Perron</w:t>
      </w:r>
      <w:proofErr w:type="spellEnd"/>
      <w:r>
        <w:rPr>
          <w:sz w:val="28"/>
          <w:szCs w:val="28"/>
        </w:rPr>
        <w:t xml:space="preserve"> brought up the RV parked on the side of 1351 Sibley Memorial Highway in </w:t>
      </w:r>
      <w:proofErr w:type="spellStart"/>
      <w:r>
        <w:rPr>
          <w:sz w:val="28"/>
          <w:szCs w:val="28"/>
        </w:rPr>
        <w:t>Luckys</w:t>
      </w:r>
      <w:proofErr w:type="spellEnd"/>
      <w:r>
        <w:rPr>
          <w:sz w:val="28"/>
          <w:szCs w:val="28"/>
        </w:rPr>
        <w:t xml:space="preserve"> parking lot.  When the snow flies it will be in the way of the snow plow, could we have Charlie Young move it. City Clerk </w:t>
      </w:r>
      <w:proofErr w:type="spellStart"/>
      <w:r>
        <w:rPr>
          <w:sz w:val="28"/>
          <w:szCs w:val="28"/>
        </w:rPr>
        <w:t>Krotter</w:t>
      </w:r>
      <w:proofErr w:type="spellEnd"/>
      <w:r>
        <w:rPr>
          <w:sz w:val="28"/>
          <w:szCs w:val="28"/>
        </w:rPr>
        <w:t xml:space="preserve"> talked about the recycling money granted to the city for 2017 it is $1622.00 but for 2018 it will $4800.00 the council needs to improve the recycling grant and it needs to be mailed back in.  Closed Staff comments at 8:42 pm.</w:t>
      </w:r>
    </w:p>
    <w:p w:rsidR="00EC3208" w:rsidRDefault="00EC3208">
      <w:pPr>
        <w:spacing w:after="0" w:line="240" w:lineRule="auto"/>
        <w:rPr>
          <w:sz w:val="28"/>
          <w:szCs w:val="28"/>
        </w:rPr>
      </w:pPr>
    </w:p>
    <w:p w:rsidR="00EC3208" w:rsidRDefault="004700BF">
      <w:pPr>
        <w:spacing w:after="0" w:line="240" w:lineRule="auto"/>
        <w:rPr>
          <w:sz w:val="32"/>
          <w:szCs w:val="32"/>
        </w:rPr>
      </w:pPr>
      <w:r>
        <w:rPr>
          <w:sz w:val="28"/>
          <w:szCs w:val="28"/>
        </w:rPr>
        <w:t xml:space="preserve">14.   </w:t>
      </w:r>
      <w:r>
        <w:rPr>
          <w:sz w:val="28"/>
          <w:szCs w:val="28"/>
          <w:u w:val="single"/>
        </w:rPr>
        <w:t>Adjourn:</w:t>
      </w:r>
      <w:r>
        <w:rPr>
          <w:sz w:val="28"/>
          <w:szCs w:val="28"/>
        </w:rPr>
        <w:t xml:space="preserve"> 8:43 pm Motion to adjourn the meeting by Council Member </w:t>
      </w:r>
      <w:proofErr w:type="spellStart"/>
      <w:r>
        <w:rPr>
          <w:sz w:val="28"/>
          <w:szCs w:val="28"/>
        </w:rPr>
        <w:t>Golias</w:t>
      </w:r>
      <w:proofErr w:type="spellEnd"/>
      <w:r>
        <w:rPr>
          <w:sz w:val="28"/>
          <w:szCs w:val="28"/>
        </w:rPr>
        <w:t xml:space="preserve">, seconded by Council Member Rasmussen.  Motioned passed 5-0.  </w:t>
      </w:r>
    </w:p>
    <w:sectPr w:rsidR="00EC32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C3208"/>
    <w:rsid w:val="00301FC7"/>
    <w:rsid w:val="004700BF"/>
    <w:rsid w:val="00A44AD5"/>
    <w:rsid w:val="00B56506"/>
    <w:rsid w:val="00EC3208"/>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dcterms:created xsi:type="dcterms:W3CDTF">2017-12-12T00:59:00Z</dcterms:created>
  <dcterms:modified xsi:type="dcterms:W3CDTF">2018-01-07T00:50:00Z</dcterms:modified>
</cp:coreProperties>
</file>